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83D3" w14:textId="4F25116D" w:rsidR="00917AB5" w:rsidRPr="008344B2" w:rsidRDefault="008344B2">
      <w:pPr>
        <w:rPr>
          <w:b/>
          <w:bCs/>
        </w:rPr>
      </w:pPr>
      <w:r w:rsidRPr="008344B2">
        <w:rPr>
          <w:b/>
          <w:bCs/>
        </w:rPr>
        <w:t>Call to Order at 7:00 pm</w:t>
      </w:r>
    </w:p>
    <w:p w14:paraId="041F912E" w14:textId="4A113467" w:rsidR="008344B2" w:rsidRPr="008344B2" w:rsidRDefault="008344B2">
      <w:pPr>
        <w:rPr>
          <w:b/>
          <w:bCs/>
        </w:rPr>
      </w:pPr>
    </w:p>
    <w:p w14:paraId="11143115" w14:textId="7AA8BC85" w:rsidR="008344B2" w:rsidRPr="008344B2" w:rsidRDefault="008344B2">
      <w:pPr>
        <w:rPr>
          <w:b/>
          <w:bCs/>
        </w:rPr>
      </w:pPr>
      <w:r w:rsidRPr="008344B2">
        <w:rPr>
          <w:b/>
          <w:bCs/>
        </w:rPr>
        <w:t>Accept (</w:t>
      </w:r>
      <w:r w:rsidR="0059177B">
        <w:rPr>
          <w:b/>
          <w:bCs/>
        </w:rPr>
        <w:t>December</w:t>
      </w:r>
      <w:r w:rsidRPr="008344B2">
        <w:rPr>
          <w:b/>
          <w:bCs/>
        </w:rPr>
        <w:t>) Meeting Minutes</w:t>
      </w:r>
    </w:p>
    <w:p w14:paraId="7EA0BC16" w14:textId="775C9857" w:rsidR="008344B2" w:rsidRPr="008344B2" w:rsidRDefault="008344B2">
      <w:pPr>
        <w:rPr>
          <w:b/>
          <w:bCs/>
        </w:rPr>
      </w:pPr>
    </w:p>
    <w:p w14:paraId="364D47A7" w14:textId="63BEDC8D" w:rsidR="008344B2" w:rsidRPr="008344B2" w:rsidRDefault="008344B2">
      <w:pPr>
        <w:rPr>
          <w:b/>
          <w:bCs/>
        </w:rPr>
      </w:pPr>
      <w:r w:rsidRPr="008344B2">
        <w:rPr>
          <w:b/>
          <w:bCs/>
        </w:rPr>
        <w:t>Treasurer’s Report</w:t>
      </w:r>
    </w:p>
    <w:p w14:paraId="7B093DAF" w14:textId="2C904CE6" w:rsidR="008344B2" w:rsidRPr="008344B2" w:rsidRDefault="008344B2">
      <w:pPr>
        <w:rPr>
          <w:b/>
          <w:bCs/>
        </w:rPr>
      </w:pPr>
    </w:p>
    <w:p w14:paraId="36E2E3CE" w14:textId="7BD9F528" w:rsidR="008344B2" w:rsidRDefault="008344B2">
      <w:pPr>
        <w:rPr>
          <w:b/>
          <w:bCs/>
        </w:rPr>
      </w:pPr>
      <w:r w:rsidRPr="008344B2">
        <w:rPr>
          <w:b/>
          <w:bCs/>
        </w:rPr>
        <w:t>Director’s Report</w:t>
      </w:r>
    </w:p>
    <w:p w14:paraId="739F04E7" w14:textId="56E529F0" w:rsidR="008B6173" w:rsidRPr="008B6173" w:rsidRDefault="008B6173" w:rsidP="008B6173">
      <w:pPr>
        <w:pStyle w:val="ListParagraph"/>
        <w:numPr>
          <w:ilvl w:val="0"/>
          <w:numId w:val="2"/>
        </w:numPr>
      </w:pPr>
      <w:r w:rsidRPr="008B6173">
        <w:t>Annual Report for Town</w:t>
      </w:r>
    </w:p>
    <w:p w14:paraId="35C53A09" w14:textId="6A5046D4" w:rsidR="008344B2" w:rsidRPr="008344B2" w:rsidRDefault="008344B2">
      <w:pPr>
        <w:rPr>
          <w:b/>
          <w:bCs/>
        </w:rPr>
      </w:pPr>
    </w:p>
    <w:p w14:paraId="24BA31DF" w14:textId="2C200855" w:rsidR="008344B2" w:rsidRPr="008344B2" w:rsidRDefault="008344B2">
      <w:pPr>
        <w:rPr>
          <w:b/>
          <w:bCs/>
        </w:rPr>
      </w:pPr>
      <w:r w:rsidRPr="008344B2">
        <w:rPr>
          <w:b/>
          <w:bCs/>
        </w:rPr>
        <w:t>Old Business</w:t>
      </w:r>
    </w:p>
    <w:p w14:paraId="63EC6910" w14:textId="1BEA5DF8" w:rsidR="008344B2" w:rsidRDefault="008B6173" w:rsidP="008344B2">
      <w:pPr>
        <w:pStyle w:val="ListParagraph"/>
        <w:numPr>
          <w:ilvl w:val="0"/>
          <w:numId w:val="1"/>
        </w:numPr>
      </w:pPr>
      <w:r w:rsidRPr="008B6173">
        <w:t xml:space="preserve">Deb </w:t>
      </w:r>
      <w:proofErr w:type="spellStart"/>
      <w:r w:rsidRPr="008B6173">
        <w:t>Cilley</w:t>
      </w:r>
      <w:proofErr w:type="spellEnd"/>
      <w:r w:rsidRPr="008B6173">
        <w:t xml:space="preserve"> Funds</w:t>
      </w:r>
    </w:p>
    <w:p w14:paraId="0923B4CF" w14:textId="71029408" w:rsidR="0059177B" w:rsidRDefault="0059177B" w:rsidP="0059177B">
      <w:pPr>
        <w:pStyle w:val="ListParagraph"/>
        <w:numPr>
          <w:ilvl w:val="1"/>
          <w:numId w:val="1"/>
        </w:numPr>
      </w:pPr>
      <w:r>
        <w:t>Gardner</w:t>
      </w:r>
    </w:p>
    <w:p w14:paraId="0AF5F3AA" w14:textId="302E6955" w:rsidR="0059177B" w:rsidRPr="008B6173" w:rsidRDefault="0059177B" w:rsidP="0059177B">
      <w:pPr>
        <w:pStyle w:val="ListParagraph"/>
        <w:numPr>
          <w:ilvl w:val="1"/>
          <w:numId w:val="1"/>
        </w:numPr>
      </w:pPr>
      <w:r>
        <w:t>Ray contact</w:t>
      </w:r>
    </w:p>
    <w:p w14:paraId="52072272" w14:textId="2A92EDAB" w:rsidR="008B6173" w:rsidRDefault="008B6173" w:rsidP="008344B2">
      <w:pPr>
        <w:pStyle w:val="ListParagraph"/>
        <w:numPr>
          <w:ilvl w:val="0"/>
          <w:numId w:val="1"/>
        </w:numPr>
      </w:pPr>
      <w:r w:rsidRPr="008B6173">
        <w:t>Library Statistics</w:t>
      </w:r>
    </w:p>
    <w:p w14:paraId="64887ACB" w14:textId="004EE4B6" w:rsidR="0059177B" w:rsidRPr="008B6173" w:rsidRDefault="0059177B" w:rsidP="0059177B">
      <w:pPr>
        <w:pStyle w:val="ListParagraph"/>
        <w:numPr>
          <w:ilvl w:val="0"/>
          <w:numId w:val="1"/>
        </w:numPr>
      </w:pPr>
      <w:r w:rsidRPr="008B6173">
        <w:t xml:space="preserve">NH Humanities </w:t>
      </w:r>
    </w:p>
    <w:p w14:paraId="62DB988F" w14:textId="3C9F39C7" w:rsidR="0059177B" w:rsidRDefault="0059177B" w:rsidP="0059177B">
      <w:pPr>
        <w:pStyle w:val="ListParagraph"/>
        <w:numPr>
          <w:ilvl w:val="0"/>
          <w:numId w:val="1"/>
        </w:numPr>
      </w:pPr>
      <w:r w:rsidRPr="008B6173">
        <w:t xml:space="preserve">Hours of Operation Sign </w:t>
      </w:r>
    </w:p>
    <w:p w14:paraId="43785BF6" w14:textId="3FDB9B68" w:rsidR="0059177B" w:rsidRPr="008B6173" w:rsidRDefault="0059177B" w:rsidP="0059177B">
      <w:pPr>
        <w:pStyle w:val="ListParagraph"/>
        <w:numPr>
          <w:ilvl w:val="1"/>
          <w:numId w:val="1"/>
        </w:numPr>
      </w:pPr>
      <w:r>
        <w:t>Summer versus winter hours-update</w:t>
      </w:r>
    </w:p>
    <w:p w14:paraId="61B47F67" w14:textId="6E17655C" w:rsidR="0059177B" w:rsidRPr="008B6173" w:rsidRDefault="0059177B" w:rsidP="0059177B">
      <w:pPr>
        <w:pStyle w:val="ListParagraph"/>
        <w:numPr>
          <w:ilvl w:val="0"/>
          <w:numId w:val="1"/>
        </w:numPr>
      </w:pPr>
      <w:r w:rsidRPr="008B6173">
        <w:t xml:space="preserve">Job Descriptions </w:t>
      </w:r>
    </w:p>
    <w:p w14:paraId="139CFBE0" w14:textId="01B8D9E6" w:rsidR="008B6173" w:rsidRDefault="008B6173" w:rsidP="008B6173"/>
    <w:p w14:paraId="1060EA65" w14:textId="77777777" w:rsidR="008B6173" w:rsidRPr="008B6173" w:rsidRDefault="008B6173" w:rsidP="008B6173">
      <w:pPr>
        <w:pStyle w:val="ListParagraph"/>
        <w:numPr>
          <w:ilvl w:val="0"/>
          <w:numId w:val="1"/>
        </w:numPr>
      </w:pPr>
      <w:r w:rsidRPr="008B6173">
        <w:t>Parking Lot Project (on hold until 2025)</w:t>
      </w:r>
    </w:p>
    <w:p w14:paraId="57C999AA" w14:textId="77777777" w:rsidR="008B6173" w:rsidRPr="008B6173" w:rsidRDefault="008B6173" w:rsidP="008B6173">
      <w:pPr>
        <w:pStyle w:val="ListParagraph"/>
        <w:numPr>
          <w:ilvl w:val="0"/>
          <w:numId w:val="1"/>
        </w:numPr>
      </w:pPr>
      <w:r w:rsidRPr="008B6173">
        <w:t>Mary Ann Grant (on hold until planning for bench laying celebration in the spring)</w:t>
      </w:r>
    </w:p>
    <w:p w14:paraId="735666F0" w14:textId="77777777" w:rsidR="008B6173" w:rsidRDefault="008B6173">
      <w:pPr>
        <w:rPr>
          <w:b/>
          <w:bCs/>
        </w:rPr>
      </w:pPr>
    </w:p>
    <w:p w14:paraId="50B584C1" w14:textId="627D1333" w:rsidR="008344B2" w:rsidRDefault="008344B2">
      <w:pPr>
        <w:rPr>
          <w:b/>
          <w:bCs/>
        </w:rPr>
      </w:pPr>
      <w:r>
        <w:rPr>
          <w:b/>
          <w:bCs/>
        </w:rPr>
        <w:t>Policy Review</w:t>
      </w:r>
    </w:p>
    <w:p w14:paraId="4737CB50" w14:textId="43CC70EC" w:rsidR="008344B2" w:rsidRDefault="0059177B" w:rsidP="008344B2">
      <w:pPr>
        <w:pStyle w:val="ListParagraph"/>
        <w:numPr>
          <w:ilvl w:val="0"/>
          <w:numId w:val="1"/>
        </w:numPr>
      </w:pPr>
      <w:r>
        <w:t>Meeting Space Policy</w:t>
      </w:r>
    </w:p>
    <w:p w14:paraId="1514E0E8" w14:textId="1E65A608" w:rsidR="0059177B" w:rsidRPr="008B6173" w:rsidRDefault="0059177B" w:rsidP="008344B2">
      <w:pPr>
        <w:pStyle w:val="ListParagraph"/>
        <w:numPr>
          <w:ilvl w:val="0"/>
          <w:numId w:val="1"/>
        </w:numPr>
      </w:pPr>
      <w:r>
        <w:t>Application for Meeting Space</w:t>
      </w:r>
    </w:p>
    <w:p w14:paraId="30693975" w14:textId="77777777" w:rsidR="008B6173" w:rsidRDefault="008B6173">
      <w:pPr>
        <w:rPr>
          <w:b/>
          <w:bCs/>
        </w:rPr>
      </w:pPr>
    </w:p>
    <w:p w14:paraId="0C9134EA" w14:textId="54B7F61A" w:rsidR="008344B2" w:rsidRPr="008344B2" w:rsidRDefault="008344B2">
      <w:pPr>
        <w:rPr>
          <w:b/>
          <w:bCs/>
        </w:rPr>
      </w:pPr>
      <w:r w:rsidRPr="008344B2">
        <w:rPr>
          <w:b/>
          <w:bCs/>
        </w:rPr>
        <w:t>New Business</w:t>
      </w:r>
    </w:p>
    <w:p w14:paraId="30DDF715" w14:textId="2037DBEF" w:rsidR="008B6173" w:rsidRPr="0059177B" w:rsidRDefault="0059177B" w:rsidP="0059177B">
      <w:pPr>
        <w:pStyle w:val="ListParagraph"/>
        <w:numPr>
          <w:ilvl w:val="0"/>
          <w:numId w:val="3"/>
        </w:numPr>
        <w:rPr>
          <w:b/>
          <w:bCs/>
        </w:rPr>
      </w:pPr>
      <w:r>
        <w:t>Greenfield Spirit</w:t>
      </w:r>
    </w:p>
    <w:p w14:paraId="19FD1D45" w14:textId="7E0188CF" w:rsidR="0059177B" w:rsidRPr="0059177B" w:rsidRDefault="0059177B" w:rsidP="0059177B">
      <w:pPr>
        <w:pStyle w:val="ListParagraph"/>
        <w:numPr>
          <w:ilvl w:val="0"/>
          <w:numId w:val="3"/>
        </w:numPr>
        <w:rPr>
          <w:b/>
          <w:bCs/>
        </w:rPr>
      </w:pPr>
      <w:r>
        <w:t>Laura Ingalls Wilder Event January 20, 2024 at 4:00 pm at the Meetinghouse</w:t>
      </w:r>
    </w:p>
    <w:p w14:paraId="7CB2749A" w14:textId="4FCE1A90" w:rsidR="009E6618" w:rsidRDefault="009E6618" w:rsidP="008344B2">
      <w:pPr>
        <w:rPr>
          <w:b/>
          <w:bCs/>
        </w:rPr>
      </w:pPr>
      <w:r>
        <w:rPr>
          <w:b/>
          <w:bCs/>
        </w:rPr>
        <w:t>To Do List</w:t>
      </w:r>
    </w:p>
    <w:p w14:paraId="4284A0D2" w14:textId="77777777" w:rsidR="009E6618" w:rsidRDefault="009E6618" w:rsidP="008344B2">
      <w:pPr>
        <w:rPr>
          <w:b/>
          <w:bCs/>
        </w:rPr>
      </w:pPr>
    </w:p>
    <w:p w14:paraId="4C9F525E" w14:textId="2B351B7B" w:rsidR="008344B2" w:rsidRPr="008B6173" w:rsidRDefault="008344B2" w:rsidP="008344B2">
      <w:r w:rsidRPr="008344B2">
        <w:rPr>
          <w:b/>
          <w:bCs/>
        </w:rPr>
        <w:t>Next Meeting:</w:t>
      </w:r>
      <w:r w:rsidR="008B6173">
        <w:rPr>
          <w:b/>
          <w:bCs/>
        </w:rPr>
        <w:t xml:space="preserve"> </w:t>
      </w:r>
      <w:r w:rsidR="008B6173">
        <w:t xml:space="preserve">Tuesday, </w:t>
      </w:r>
      <w:r w:rsidR="0059177B">
        <w:t>February 13</w:t>
      </w:r>
      <w:r w:rsidR="008B6173">
        <w:t>, 2024 at 7:00 pm in the Reading Room at Stephenson Memorial Library</w:t>
      </w:r>
    </w:p>
    <w:sectPr w:rsidR="008344B2" w:rsidRPr="008B6173" w:rsidSect="00B679F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B7F2" w14:textId="77777777" w:rsidR="002D5A3A" w:rsidRDefault="002D5A3A" w:rsidP="00B679F9">
      <w:r>
        <w:separator/>
      </w:r>
    </w:p>
  </w:endnote>
  <w:endnote w:type="continuationSeparator" w:id="0">
    <w:p w14:paraId="14459B9C" w14:textId="77777777" w:rsidR="002D5A3A" w:rsidRDefault="002D5A3A" w:rsidP="00B6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FC43" w14:textId="77777777" w:rsidR="002D5A3A" w:rsidRDefault="002D5A3A" w:rsidP="00B679F9">
      <w:r>
        <w:separator/>
      </w:r>
    </w:p>
  </w:footnote>
  <w:footnote w:type="continuationSeparator" w:id="0">
    <w:p w14:paraId="306CBC50" w14:textId="77777777" w:rsidR="002D5A3A" w:rsidRDefault="002D5A3A" w:rsidP="00B6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temporary/>
      <w:showingPlcHdr/>
      <w15:appearance w15:val="hidden"/>
    </w:sdtPr>
    <w:sdtContent>
      <w:p w14:paraId="1BF8A532" w14:textId="77777777" w:rsidR="00B679F9" w:rsidRDefault="00B679F9">
        <w:pPr>
          <w:pStyle w:val="Header"/>
        </w:pPr>
        <w:r>
          <w:t>[Type here]</w:t>
        </w:r>
      </w:p>
    </w:sdtContent>
  </w:sdt>
  <w:p w14:paraId="2CE6390B" w14:textId="77777777" w:rsidR="00B679F9" w:rsidRDefault="00B67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AA68" w14:textId="77777777" w:rsidR="003E1863" w:rsidRDefault="00B679F9" w:rsidP="003E1863">
    <w:pPr>
      <w:rPr>
        <w:rFonts w:ascii="Times New Roman" w:eastAsia="Times New Roman" w:hAnsi="Times New Roman" w:cs="Times New Roman"/>
      </w:rPr>
    </w:pPr>
    <w:r w:rsidRPr="003E1863">
      <w:rPr>
        <w:b/>
        <w:bCs/>
        <w:sz w:val="28"/>
        <w:szCs w:val="28"/>
      </w:rPr>
      <w:t>Stephenson Memorial Library</w:t>
    </w:r>
    <w:r w:rsidR="003E1863" w:rsidRPr="003E1863">
      <w:rPr>
        <w:b/>
        <w:bCs/>
        <w:sz w:val="28"/>
        <w:szCs w:val="28"/>
      </w:rPr>
      <w:t xml:space="preserve"> Trustee Meeting Agenda</w:t>
    </w:r>
    <w:r>
      <w:tab/>
    </w:r>
    <w:r w:rsidRPr="00B679F9">
      <w:rPr>
        <w:rFonts w:ascii="Times New Roman" w:eastAsia="Times New Roman" w:hAnsi="Times New Roman" w:cs="Times New Roman"/>
      </w:rPr>
      <w:fldChar w:fldCharType="begin"/>
    </w:r>
    <w:r w:rsidRPr="00B679F9">
      <w:rPr>
        <w:rFonts w:ascii="Times New Roman" w:eastAsia="Times New Roman" w:hAnsi="Times New Roman" w:cs="Times New Roman"/>
      </w:rPr>
      <w:instrText xml:space="preserve"> INCLUDEPICTURE "/var/folders/yh/54ydb6615bz9rfpyr7jmdhf00000gp/T/com.microsoft.Word/WebArchiveCopyPasteTempFiles/page1image2511515216" \* MERGEFORMATINET </w:instrText>
    </w:r>
    <w:r w:rsidRPr="00B679F9">
      <w:rPr>
        <w:rFonts w:ascii="Times New Roman" w:eastAsia="Times New Roman" w:hAnsi="Times New Roman" w:cs="Times New Roman"/>
      </w:rPr>
      <w:fldChar w:fldCharType="separate"/>
    </w:r>
    <w:r w:rsidRPr="00B679F9">
      <w:rPr>
        <w:rFonts w:ascii="Times New Roman" w:eastAsia="Times New Roman" w:hAnsi="Times New Roman" w:cs="Times New Roman"/>
        <w:noProof/>
      </w:rPr>
      <w:drawing>
        <wp:inline distT="0" distB="0" distL="0" distR="0" wp14:anchorId="33855331" wp14:editId="4962CC92">
          <wp:extent cx="964682" cy="700287"/>
          <wp:effectExtent l="0" t="0" r="635" b="0"/>
          <wp:docPr id="2" name="Picture 2" descr="page1image2511515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1image2511515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06" cy="713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79F9">
      <w:rPr>
        <w:rFonts w:ascii="Times New Roman" w:eastAsia="Times New Roman" w:hAnsi="Times New Roman" w:cs="Times New Roman"/>
      </w:rPr>
      <w:fldChar w:fldCharType="end"/>
    </w:r>
  </w:p>
  <w:p w14:paraId="1909B56F" w14:textId="423055A7" w:rsidR="00B679F9" w:rsidRDefault="00B679F9" w:rsidP="003E1863">
    <w:pPr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88AD4" wp14:editId="1742CB1F">
              <wp:simplePos x="0" y="0"/>
              <wp:positionH relativeFrom="column">
                <wp:posOffset>-482600</wp:posOffset>
              </wp:positionH>
              <wp:positionV relativeFrom="paragraph">
                <wp:posOffset>889000</wp:posOffset>
              </wp:positionV>
              <wp:extent cx="6934200" cy="0"/>
              <wp:effectExtent l="0" t="127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D7F6F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pt,70pt" to="508pt,7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" strokecolor="#4472c4 [3204]" strokeweight="3pt">
              <v:stroke joinstyle="miter"/>
            </v:line>
          </w:pict>
        </mc:Fallback>
      </mc:AlternateContent>
    </w:r>
    <w:r w:rsidR="0059177B">
      <w:rPr>
        <w:rFonts w:ascii="Times New Roman" w:eastAsia="Times New Roman" w:hAnsi="Times New Roman" w:cs="Times New Roman"/>
      </w:rPr>
      <w:t>January 9, 2024</w:t>
    </w:r>
    <w:r>
      <w:rPr>
        <w:rFonts w:ascii="Cambria" w:hAnsi="Cambria"/>
        <w:sz w:val="22"/>
        <w:szCs w:val="22"/>
      </w:rPr>
      <w:br/>
    </w:r>
    <w:r w:rsidR="003E1863">
      <w:rPr>
        <w:rFonts w:ascii="Cambria" w:hAnsi="Cambria"/>
        <w:sz w:val="22"/>
        <w:szCs w:val="22"/>
      </w:rPr>
      <w:t>Andra Hall-Chair</w:t>
    </w:r>
  </w:p>
  <w:p w14:paraId="067B853A" w14:textId="75212F3A" w:rsidR="003E1863" w:rsidRDefault="003E1863" w:rsidP="003E1863">
    <w:pPr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Katie Cartier-Treasurer</w:t>
    </w:r>
  </w:p>
  <w:p w14:paraId="151DA81A" w14:textId="1257BA6A" w:rsidR="003E1863" w:rsidRPr="003E1863" w:rsidRDefault="0059177B" w:rsidP="003E1863">
    <w:pPr>
      <w:rPr>
        <w:rFonts w:ascii="Times New Roman" w:eastAsia="Times New Roman" w:hAnsi="Times New Roman" w:cs="Times New Roman"/>
      </w:rPr>
    </w:pPr>
    <w:r>
      <w:rPr>
        <w:rFonts w:ascii="Cambria" w:hAnsi="Cambria"/>
        <w:sz w:val="22"/>
        <w:szCs w:val="22"/>
      </w:rPr>
      <w:t>Bailey Sweet</w:t>
    </w:r>
    <w:r w:rsidR="003E1863">
      <w:rPr>
        <w:rFonts w:ascii="Cambria" w:hAnsi="Cambria"/>
        <w:sz w:val="22"/>
        <w:szCs w:val="22"/>
      </w:rPr>
      <w:t>-Secretary</w:t>
    </w:r>
  </w:p>
  <w:p w14:paraId="24821DEC" w14:textId="77777777" w:rsidR="00B679F9" w:rsidRPr="00B679F9" w:rsidRDefault="00B679F9" w:rsidP="00B679F9">
    <w:pPr>
      <w:rPr>
        <w:rFonts w:ascii="Times New Roman" w:eastAsia="Times New Roman" w:hAnsi="Times New Roman" w:cs="Times New Roman"/>
      </w:rPr>
    </w:pPr>
  </w:p>
  <w:p w14:paraId="2EC29BDC" w14:textId="77777777" w:rsidR="00B679F9" w:rsidRDefault="00B67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9A3"/>
    <w:multiLevelType w:val="hybridMultilevel"/>
    <w:tmpl w:val="FB30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0607"/>
    <w:multiLevelType w:val="hybridMultilevel"/>
    <w:tmpl w:val="C90A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C52D0"/>
    <w:multiLevelType w:val="hybridMultilevel"/>
    <w:tmpl w:val="0F40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90780">
    <w:abstractNumId w:val="2"/>
  </w:num>
  <w:num w:numId="2" w16cid:durableId="1268460327">
    <w:abstractNumId w:val="1"/>
  </w:num>
  <w:num w:numId="3" w16cid:durableId="80157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63"/>
    <w:rsid w:val="00055439"/>
    <w:rsid w:val="002D5A3A"/>
    <w:rsid w:val="003E1863"/>
    <w:rsid w:val="00420E78"/>
    <w:rsid w:val="004635D0"/>
    <w:rsid w:val="004D1630"/>
    <w:rsid w:val="004F32AE"/>
    <w:rsid w:val="0059177B"/>
    <w:rsid w:val="008344B2"/>
    <w:rsid w:val="008B6173"/>
    <w:rsid w:val="0090521F"/>
    <w:rsid w:val="00917AB5"/>
    <w:rsid w:val="009E6618"/>
    <w:rsid w:val="00B679F9"/>
    <w:rsid w:val="00C63109"/>
    <w:rsid w:val="00E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52D9"/>
  <w15:chartTrackingRefBased/>
  <w15:docId w15:val="{E3956480-F32C-2149-B9C9-919BDB44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7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9F9"/>
  </w:style>
  <w:style w:type="paragraph" w:styleId="Footer">
    <w:name w:val="footer"/>
    <w:basedOn w:val="Normal"/>
    <w:link w:val="FooterChar"/>
    <w:uiPriority w:val="99"/>
    <w:unhideWhenUsed/>
    <w:rsid w:val="00B67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9F9"/>
  </w:style>
  <w:style w:type="paragraph" w:styleId="ListParagraph">
    <w:name w:val="List Paragraph"/>
    <w:basedOn w:val="Normal"/>
    <w:uiPriority w:val="34"/>
    <w:qFormat/>
    <w:rsid w:val="0083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alhall/Library/Group%20Containers/UBF8T346G9.Office/User%20Content.localized/Templates.localized/SM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41F05-0E14-0F4D-970A-2DDA7A76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 Policy Template.dotx</Template>
  <TotalTime>15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Hall</dc:creator>
  <cp:keywords/>
  <dc:description/>
  <cp:lastModifiedBy>Andra Hall</cp:lastModifiedBy>
  <cp:revision>3</cp:revision>
  <dcterms:created xsi:type="dcterms:W3CDTF">2024-01-07T03:31:00Z</dcterms:created>
  <dcterms:modified xsi:type="dcterms:W3CDTF">2024-01-07T03:46:00Z</dcterms:modified>
</cp:coreProperties>
</file>